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84F6D" w14:textId="79105FCA" w:rsidR="006F2454" w:rsidRPr="001A2875" w:rsidRDefault="00F8260A" w:rsidP="006F2454">
      <w:pPr>
        <w:shd w:val="clear" w:color="auto" w:fill="FFFFFF"/>
        <w:spacing w:line="240" w:lineRule="auto"/>
        <w:outlineLvl w:val="0"/>
        <w:rPr>
          <w:rFonts w:ascii="Arial" w:eastAsia="Times New Roman" w:hAnsi="Arial" w:cs="Arial"/>
          <w:b/>
          <w:bCs/>
          <w:color w:val="005B00"/>
          <w:kern w:val="36"/>
          <w:sz w:val="36"/>
          <w:szCs w:val="36"/>
          <w:lang w:eastAsia="en-GB"/>
          <w14:ligatures w14:val="none"/>
        </w:rPr>
      </w:pPr>
      <w:r w:rsidRPr="001A2875">
        <w:rPr>
          <w:rFonts w:ascii="Arial" w:eastAsia="Times New Roman" w:hAnsi="Arial" w:cs="Arial"/>
          <w:b/>
          <w:bCs/>
          <w:color w:val="005B00"/>
          <w:kern w:val="36"/>
          <w:sz w:val="36"/>
          <w:szCs w:val="36"/>
          <w:lang w:eastAsia="en-GB"/>
          <w14:ligatures w14:val="none"/>
        </w:rPr>
        <w:t>1</w:t>
      </w:r>
      <w:r w:rsidR="006F2454" w:rsidRPr="001A2875">
        <w:rPr>
          <w:rFonts w:ascii="Arial" w:eastAsia="Times New Roman" w:hAnsi="Arial" w:cs="Arial"/>
          <w:b/>
          <w:bCs/>
          <w:color w:val="005B00"/>
          <w:kern w:val="36"/>
          <w:sz w:val="36"/>
          <w:szCs w:val="36"/>
          <w:lang w:eastAsia="en-GB"/>
          <w14:ligatures w14:val="none"/>
        </w:rPr>
        <w:t>.0b Understand how Forest Schools benefit both participants and local communities</w:t>
      </w:r>
    </w:p>
    <w:p w14:paraId="6DCA435E" w14:textId="77777777" w:rsidR="006F2454" w:rsidRPr="001A2875" w:rsidRDefault="006F2454" w:rsidP="006F2454">
      <w:pPr>
        <w:shd w:val="clear" w:color="auto" w:fill="FFFFFF"/>
        <w:spacing w:line="240" w:lineRule="auto"/>
        <w:rPr>
          <w:rFonts w:ascii="Arial" w:eastAsia="Times New Roman" w:hAnsi="Arial" w:cs="Arial"/>
          <w:b/>
          <w:bCs/>
          <w:color w:val="6C2008"/>
          <w:kern w:val="0"/>
          <w:sz w:val="40"/>
          <w:szCs w:val="40"/>
          <w:lang w:eastAsia="en-GB"/>
          <w14:ligatures w14:val="none"/>
        </w:rPr>
      </w:pPr>
      <w:r w:rsidRPr="001A2875">
        <w:rPr>
          <w:rFonts w:ascii="Arial" w:eastAsia="Times New Roman" w:hAnsi="Arial" w:cs="Arial"/>
          <w:b/>
          <w:bCs/>
          <w:color w:val="6C2008"/>
          <w:kern w:val="0"/>
          <w:sz w:val="40"/>
          <w:szCs w:val="40"/>
          <w:lang w:eastAsia="en-GB"/>
          <w14:ligatures w14:val="none"/>
        </w:rPr>
        <w:t>Assignment 1</w:t>
      </w:r>
    </w:p>
    <w:p w14:paraId="737BD8D8" w14:textId="038751A2" w:rsidR="006F2454" w:rsidRPr="001A2875" w:rsidRDefault="006F2454" w:rsidP="006F2454">
      <w:pPr>
        <w:shd w:val="clear" w:color="auto" w:fill="FFFFFF"/>
        <w:spacing w:line="240" w:lineRule="auto"/>
        <w:rPr>
          <w:rFonts w:ascii="Arial" w:eastAsia="Times New Roman" w:hAnsi="Arial" w:cs="Arial"/>
          <w:b/>
          <w:bCs/>
          <w:color w:val="6C2008"/>
          <w:kern w:val="0"/>
          <w:sz w:val="20"/>
          <w:szCs w:val="20"/>
          <w:lang w:eastAsia="en-GB"/>
          <w14:ligatures w14:val="none"/>
        </w:rPr>
      </w:pPr>
      <w:r w:rsidRPr="001A2875">
        <w:rPr>
          <w:rFonts w:ascii="Arial" w:eastAsia="Times New Roman" w:hAnsi="Arial" w:cs="Arial"/>
          <w:b/>
          <w:bCs/>
          <w:color w:val="6C2008"/>
          <w:kern w:val="0"/>
          <w:sz w:val="20"/>
          <w:szCs w:val="20"/>
          <w:lang w:eastAsia="en-GB"/>
          <w14:ligatures w14:val="none"/>
        </w:rPr>
        <w:t xml:space="preserve">Task: Write an assignment of approximately 1,000 words about the benefits of Forest Schools. Your assignment might include information relating to </w:t>
      </w:r>
      <w:proofErr w:type="spellStart"/>
      <w:r w:rsidRPr="001A2875">
        <w:rPr>
          <w:rFonts w:ascii="Arial" w:eastAsia="Times New Roman" w:hAnsi="Arial" w:cs="Arial"/>
          <w:b/>
          <w:bCs/>
          <w:color w:val="6C2008"/>
          <w:kern w:val="0"/>
          <w:sz w:val="20"/>
          <w:szCs w:val="20"/>
          <w:lang w:eastAsia="en-GB"/>
          <w14:ligatures w14:val="none"/>
        </w:rPr>
        <w:t>childrens'</w:t>
      </w:r>
      <w:proofErr w:type="spellEnd"/>
      <w:r w:rsidRPr="001A2875">
        <w:rPr>
          <w:rFonts w:ascii="Arial" w:eastAsia="Times New Roman" w:hAnsi="Arial" w:cs="Arial"/>
          <w:b/>
          <w:bCs/>
          <w:color w:val="6C2008"/>
          <w:kern w:val="0"/>
          <w:sz w:val="20"/>
          <w:szCs w:val="20"/>
          <w:lang w:eastAsia="en-GB"/>
          <w14:ligatures w14:val="none"/>
        </w:rPr>
        <w:t xml:space="preserve"> benefits, environmental and local community benefits. Must include 3 references that are cited at the end of the assignment.</w:t>
      </w:r>
    </w:p>
    <w:p w14:paraId="75DE42B7" w14:textId="323693C0" w:rsidR="00761A51" w:rsidRDefault="00E56A0A">
      <w:r>
        <w:t>Learning without walls has been in my blood from an early age. Breathing fresh air and spending my days outdoors made up a large part of my childhood, especially as the daughter of a Landscape Gardener. Having worked in Scotland for a large part of my early years of teaching, Outdoor Learning made up</w:t>
      </w:r>
      <w:r w:rsidR="000D61DC">
        <w:t xml:space="preserve"> </w:t>
      </w:r>
      <w:r w:rsidR="0097345B">
        <w:t>much of</w:t>
      </w:r>
      <w:r>
        <w:t xml:space="preserve"> our timetable, and making links across the curriculum with the great outdoors</w:t>
      </w:r>
      <w:r w:rsidR="00A36A4E">
        <w:t xml:space="preserve"> is second nature</w:t>
      </w:r>
      <w:r w:rsidR="00E002E6">
        <w:t xml:space="preserve"> to me</w:t>
      </w:r>
      <w:r>
        <w:t xml:space="preserve">. </w:t>
      </w:r>
      <w:r w:rsidR="00A57EC6">
        <w:t>So,</w:t>
      </w:r>
      <w:r>
        <w:t xml:space="preserve"> I have really noticed the benefits from a personal and professional level of Outdoor Learning over the years. Forest School is the next step forward for me, aligning curriculum links with the outdoors</w:t>
      </w:r>
      <w:r w:rsidR="00A57EC6">
        <w:t>,</w:t>
      </w:r>
      <w:r>
        <w:t xml:space="preserve"> as well as </w:t>
      </w:r>
      <w:r w:rsidR="00A36A4E">
        <w:t>providing</w:t>
      </w:r>
      <w:r w:rsidR="00A57EC6">
        <w:t xml:space="preserve"> pupils with greater opportunit</w:t>
      </w:r>
      <w:r w:rsidR="00A36A4E">
        <w:t>ies</w:t>
      </w:r>
      <w:r w:rsidR="00A57EC6">
        <w:t xml:space="preserve"> for </w:t>
      </w:r>
      <w:r>
        <w:t>problem solving, enhancing social skills</w:t>
      </w:r>
      <w:r w:rsidR="00A36A4E">
        <w:t xml:space="preserve"> as well as </w:t>
      </w:r>
      <w:r w:rsidR="00761A51" w:rsidRPr="00761A51">
        <w:t>increas</w:t>
      </w:r>
      <w:r w:rsidR="00E002E6">
        <w:t>ing</w:t>
      </w:r>
      <w:r w:rsidR="00761A51" w:rsidRPr="00761A51">
        <w:t xml:space="preserve"> </w:t>
      </w:r>
      <w:r w:rsidR="00A36A4E">
        <w:t xml:space="preserve">their </w:t>
      </w:r>
      <w:r w:rsidR="00761A51" w:rsidRPr="00761A51">
        <w:t>confidence and self-esteem</w:t>
      </w:r>
      <w:r w:rsidR="00E002E6">
        <w:t xml:space="preserve"> along the way</w:t>
      </w:r>
      <w:r w:rsidR="00A36A4E">
        <w:t>. In addition, pupils are given opportunity to develop</w:t>
      </w:r>
      <w:r w:rsidR="00A57EC6">
        <w:t xml:space="preserve"> </w:t>
      </w:r>
      <w:r w:rsidR="00761A51" w:rsidRPr="00761A51">
        <w:t>a deeper connection to the natural world, all while fostering valuable life skills</w:t>
      </w:r>
      <w:r w:rsidR="00A57EC6">
        <w:t>.</w:t>
      </w:r>
    </w:p>
    <w:p w14:paraId="2A7D62E7" w14:textId="6AB0AA72" w:rsidR="00E41D14" w:rsidRDefault="00761A51">
      <w:r w:rsidRPr="00761A51">
        <w:t xml:space="preserve">Forest School is an ethos which </w:t>
      </w:r>
      <w:r w:rsidR="00A36A4E">
        <w:t>also benefits children with opportunities</w:t>
      </w:r>
      <w:r w:rsidRPr="00761A51">
        <w:t xml:space="preserve"> </w:t>
      </w:r>
      <w:r w:rsidR="00A36A4E">
        <w:t>to enhance their</w:t>
      </w:r>
      <w:r w:rsidRPr="00761A51">
        <w:t xml:space="preserve"> emotional and physical development through outdoor play, activities and exploration in a natural environment. </w:t>
      </w:r>
      <w:r w:rsidR="00E41D14" w:rsidRPr="00E41D14">
        <w:t>Furthermore, Forest School</w:t>
      </w:r>
      <w:r w:rsidR="00E41D14">
        <w:rPr>
          <w:i/>
          <w:iCs/>
        </w:rPr>
        <w:t xml:space="preserve"> </w:t>
      </w:r>
      <w:r w:rsidR="00E41D14" w:rsidRPr="004C3699">
        <w:t>enables children to get outside of the classroom, direct their own learning and exploration</w:t>
      </w:r>
      <w:r w:rsidR="00E41D14">
        <w:t xml:space="preserve"> which gives them more pupil voice and autonomy in their learning.</w:t>
      </w:r>
      <w:r w:rsidR="00E41D14" w:rsidRPr="00E41D14">
        <w:t xml:space="preserve"> </w:t>
      </w:r>
      <w:r w:rsidR="00E41D14">
        <w:t>(</w:t>
      </w:r>
      <w:hyperlink r:id="rId5" w:history="1">
        <w:r w:rsidR="00E41D14" w:rsidRPr="00204A22">
          <w:rPr>
            <w:rStyle w:val="Hyperlink"/>
          </w:rPr>
          <w:t>https://www.marjon.ac.uk</w:t>
        </w:r>
      </w:hyperlink>
      <w:r w:rsidR="00E41D14">
        <w:t xml:space="preserve">) </w:t>
      </w:r>
    </w:p>
    <w:p w14:paraId="4A76D553" w14:textId="2EC08364" w:rsidR="00E41D14" w:rsidRDefault="00A57EC6">
      <w:pPr>
        <w:rPr>
          <w:b/>
          <w:bCs/>
        </w:rPr>
      </w:pPr>
      <w:r>
        <w:t>As Jon Cree, (</w:t>
      </w:r>
      <w:r w:rsidRPr="00A57EC6">
        <w:rPr>
          <w:b/>
          <w:bCs/>
        </w:rPr>
        <w:t>Director of the Forest School Association UK</w:t>
      </w:r>
      <w:r>
        <w:rPr>
          <w:b/>
          <w:bCs/>
        </w:rPr>
        <w:t xml:space="preserve">), </w:t>
      </w:r>
      <w:r w:rsidRPr="00E002E6">
        <w:t>puts it,</w:t>
      </w:r>
      <w:r>
        <w:rPr>
          <w:b/>
          <w:bCs/>
        </w:rPr>
        <w:t xml:space="preserve"> </w:t>
      </w:r>
    </w:p>
    <w:p w14:paraId="192758EF" w14:textId="77777777" w:rsidR="00E41D14" w:rsidRDefault="00A57EC6" w:rsidP="00E41D14">
      <w:pPr>
        <w:rPr>
          <w:i/>
          <w:iCs/>
        </w:rPr>
      </w:pPr>
      <w:r w:rsidRPr="00A57EC6">
        <w:rPr>
          <w:i/>
          <w:iCs/>
        </w:rPr>
        <w:t>"If done well, every individual will take away something different from Forest School. It will enable them to have agency to build relationships. To commune with human and non-human, to have agency to find that connection from within. Forest School is about connection, agency and communion."</w:t>
      </w:r>
    </w:p>
    <w:p w14:paraId="7ED72C90" w14:textId="21D1DFAD" w:rsidR="00A57EC6" w:rsidRDefault="00E41D14">
      <w:r>
        <w:t xml:space="preserve">According to </w:t>
      </w:r>
      <w:hyperlink r:id="rId6" w:history="1">
        <w:r w:rsidRPr="00610C78">
          <w:rPr>
            <w:rStyle w:val="Hyperlink"/>
            <w:color w:val="auto"/>
            <w:u w:val="none"/>
          </w:rPr>
          <w:t>Liz O'Brien</w:t>
        </w:r>
      </w:hyperlink>
      <w:r>
        <w:t>, r</w:t>
      </w:r>
      <w:r w:rsidRPr="00E41D14">
        <w:t xml:space="preserve">esearch conducted by the New Economics Foundation highlights that Forest Schools foster confidence, independence, and development in language and communication as a result of attending Forest Schools. </w:t>
      </w:r>
      <w:r>
        <w:t xml:space="preserve">In addition, </w:t>
      </w:r>
      <w:r w:rsidR="00EC4A80">
        <w:t>‘</w:t>
      </w:r>
      <w:r w:rsidR="00EC4A80" w:rsidRPr="00EC4A80">
        <w:t>There is anecdotal evidence from teachers and others who have come into contact with Forest School that it can have a profound and positive effect on the way children and young people relate to each other and the world around them.</w:t>
      </w:r>
      <w:r w:rsidR="00EC4A80">
        <w:t xml:space="preserve">’ </w:t>
      </w:r>
    </w:p>
    <w:p w14:paraId="124A2AE0" w14:textId="499F38E0" w:rsidR="00EC4A80" w:rsidRDefault="00735E1B">
      <w:hyperlink r:id="rId7" w:history="1">
        <w:r w:rsidR="00EC4A80" w:rsidRPr="00204A22">
          <w:rPr>
            <w:rStyle w:val="Hyperlink"/>
          </w:rPr>
          <w:t>https://www.forestresearch.gov.uk/research/forest-schools-impact-on-young-children-in-england-and-wales/</w:t>
        </w:r>
      </w:hyperlink>
    </w:p>
    <w:p w14:paraId="4A747D36" w14:textId="3ED60B7A" w:rsidR="00736B41" w:rsidRDefault="00E41D14">
      <w:r>
        <w:t xml:space="preserve">Whilst there are a lot more risks with Forest school, </w:t>
      </w:r>
      <w:proofErr w:type="spellStart"/>
      <w:r>
        <w:t>eg.</w:t>
      </w:r>
      <w:proofErr w:type="spellEnd"/>
      <w:r>
        <w:t xml:space="preserve"> pupil injury when working with tools such as saws or peelers, or risk of falling out of a tree while climbing, the benefits to these activities, far outweigh the risks! </w:t>
      </w:r>
      <w:r w:rsidR="006E62F9">
        <w:t xml:space="preserve">We can develop strength, stamina, balance, coordination, as well as a hardened immunity to dirt and bacteria. </w:t>
      </w:r>
      <w:r w:rsidR="00736B41">
        <w:t>I love the term risk benefit instead of risk assessment, as the</w:t>
      </w:r>
      <w:r w:rsidR="00736B41" w:rsidRPr="000D61DC">
        <w:t xml:space="preserve"> </w:t>
      </w:r>
      <w:r w:rsidR="00736B41" w:rsidRPr="00736B41">
        <w:t>Royal Society for the Prevention of Accidents (RoSPA)</w:t>
      </w:r>
      <w:r>
        <w:t xml:space="preserve"> suggests,</w:t>
      </w:r>
      <w:r w:rsidR="00736B41" w:rsidRPr="000D61DC">
        <w:t xml:space="preserve"> </w:t>
      </w:r>
      <w:r w:rsidR="00736B41" w:rsidRPr="00736B41">
        <w:t>"Climbing trees and falling out of them is all part of growing up and having small injuries helps children learn about risks. We take the view that it’s a good thing to try to equip children and young people and help them make informed decisions about the risks that they take.</w:t>
      </w:r>
      <w:r w:rsidR="00736B41">
        <w:t xml:space="preserve">” Pupils need the opportunity to </w:t>
      </w:r>
      <w:r w:rsidR="006E62F9">
        <w:t xml:space="preserve">develop these gross motor-skills and to </w:t>
      </w:r>
      <w:r w:rsidR="00736B41">
        <w:t>risk</w:t>
      </w:r>
      <w:r>
        <w:t>-</w:t>
      </w:r>
      <w:r w:rsidR="00736B41">
        <w:t>assess for themselves and</w:t>
      </w:r>
      <w:r w:rsidR="005A4BCF">
        <w:t xml:space="preserve"> </w:t>
      </w:r>
      <w:r w:rsidR="00736B41">
        <w:t>Forest Schools</w:t>
      </w:r>
      <w:r w:rsidR="005A4BCF">
        <w:t xml:space="preserve"> </w:t>
      </w:r>
      <w:r w:rsidR="00736B41">
        <w:t>provides pupils with</w:t>
      </w:r>
      <w:r w:rsidR="005A4BCF">
        <w:t xml:space="preserve"> lots of</w:t>
      </w:r>
      <w:r w:rsidR="00736B41">
        <w:t xml:space="preserve"> </w:t>
      </w:r>
      <w:r w:rsidR="005A4BCF" w:rsidRPr="000D61DC">
        <w:t xml:space="preserve">opportunities </w:t>
      </w:r>
      <w:r>
        <w:t xml:space="preserve">for </w:t>
      </w:r>
      <w:r w:rsidR="005A4BCF" w:rsidRPr="000D61DC">
        <w:t>supported risk-taking</w:t>
      </w:r>
      <w:r w:rsidR="00736B41">
        <w:t>.</w:t>
      </w:r>
    </w:p>
    <w:p w14:paraId="6615B424" w14:textId="77777777" w:rsidR="006E62F9" w:rsidRDefault="003C0DB0" w:rsidP="00484EFB">
      <w:r>
        <w:lastRenderedPageBreak/>
        <w:t xml:space="preserve">Forest school can also provide environmental benefits. Being encouraged to look closely at the forest floor at the creatures crawling or birds chirping, pupils and staff deepen their appreciation for the world around them. We develop a greater awareness for our own environmental impact of littering or pollution, which can have a small but important part to play in making positive changes to our natural world. We grow a greater affinity with nature as we </w:t>
      </w:r>
      <w:proofErr w:type="spellStart"/>
      <w:r>
        <w:t>our</w:t>
      </w:r>
      <w:proofErr w:type="spellEnd"/>
      <w:r>
        <w:t xml:space="preserve"> encouraged to stop and listen to the breeze in the trees. Taking a </w:t>
      </w:r>
      <w:proofErr w:type="gramStart"/>
      <w:r>
        <w:t>walk through</w:t>
      </w:r>
      <w:proofErr w:type="gramEnd"/>
      <w:r>
        <w:t xml:space="preserve"> crunchy leaves, or a moment to breathe can also have such a positive impac</w:t>
      </w:r>
      <w:r w:rsidR="006E62F9">
        <w:t>t</w:t>
      </w:r>
      <w:r>
        <w:t xml:space="preserve"> on our mental wellbeing, bot</w:t>
      </w:r>
      <w:r w:rsidR="006E62F9">
        <w:t>h</w:t>
      </w:r>
      <w:r>
        <w:t xml:space="preserve"> for pupils and staff. Taking a step away from the traditional confinements of the classroom walls, and being given permission to explore, to investigate, to </w:t>
      </w:r>
      <w:r w:rsidR="006E62F9">
        <w:t xml:space="preserve">be creative, to be curious, can be a truly uplifting and liberating experience. </w:t>
      </w:r>
    </w:p>
    <w:p w14:paraId="1FD9D40A" w14:textId="67E595F5" w:rsidR="00484EFB" w:rsidRDefault="006E62F9" w:rsidP="00484EFB">
      <w:r>
        <w:t>L</w:t>
      </w:r>
      <w:r w:rsidR="00484EFB">
        <w:t xml:space="preserve">ocal community involvement </w:t>
      </w:r>
      <w:r w:rsidR="00484EFB" w:rsidRPr="00484EFB">
        <w:t>in Forest School activities can</w:t>
      </w:r>
      <w:r w:rsidR="00484EFB">
        <w:rPr>
          <w:b/>
          <w:bCs/>
        </w:rPr>
        <w:t xml:space="preserve"> </w:t>
      </w:r>
      <w:r w:rsidR="00484EFB" w:rsidRPr="00E002E6">
        <w:t>st</w:t>
      </w:r>
      <w:r w:rsidR="00484EFB" w:rsidRPr="00484EFB">
        <w:t>rengthen the relationship between the school and community it serve</w:t>
      </w:r>
      <w:r w:rsidR="00484EFB">
        <w:t>s</w:t>
      </w:r>
      <w:r w:rsidR="00484EFB" w:rsidRPr="00484EFB">
        <w:t>.</w:t>
      </w:r>
      <w:r w:rsidR="001A2875">
        <w:t xml:space="preserve"> It can also provide opportunities for green spaces or forest sites to be identified that might not have been explored before as well as appreciated and used with care</w:t>
      </w:r>
      <w:r w:rsidR="00484EFB">
        <w:t xml:space="preserve"> Making links with our local Gardening group or playgroup as well as parents and carers, can provide all parties with opportunities to develop a deeper appreciation for the world around them, </w:t>
      </w:r>
      <w:r w:rsidR="007D0AF4">
        <w:t xml:space="preserve">to learn new key skills for life, </w:t>
      </w:r>
      <w:r w:rsidR="00484EFB">
        <w:t xml:space="preserve">as well as opportunities to risk-take together, and learn from </w:t>
      </w:r>
      <w:r w:rsidR="00814DFE">
        <w:t>each other</w:t>
      </w:r>
      <w:r w:rsidR="00484EFB">
        <w:t xml:space="preserve"> in a cross-generational environment</w:t>
      </w:r>
      <w:r w:rsidR="007D0AF4">
        <w:t>.</w:t>
      </w:r>
    </w:p>
    <w:p w14:paraId="4B53831E" w14:textId="72190034" w:rsidR="002735D8" w:rsidRPr="00484EFB" w:rsidRDefault="00E002E6" w:rsidP="00484EFB">
      <w:r>
        <w:t xml:space="preserve">Broadening the </w:t>
      </w:r>
      <w:r w:rsidR="00814DFE">
        <w:t>mindsets</w:t>
      </w:r>
      <w:r>
        <w:t xml:space="preserve"> of staff and colleagues are my next steps in my Forest School Leader journey and trying to share my love and passion for the outdoors, as well as </w:t>
      </w:r>
      <w:r w:rsidR="002735D8" w:rsidRPr="00E002E6">
        <w:t>encourage practitioners to take an innovative approach to outdoor play and learning</w:t>
      </w:r>
      <w:r w:rsidRPr="00E002E6">
        <w:t>.</w:t>
      </w:r>
      <w:r>
        <w:t xml:space="preserve"> I hope to facilitate staff training and help colleagues see the </w:t>
      </w:r>
      <w:r w:rsidR="006E62F9">
        <w:t xml:space="preserve">endless </w:t>
      </w:r>
      <w:r>
        <w:t>benefits</w:t>
      </w:r>
      <w:r w:rsidR="006E62F9">
        <w:t xml:space="preserve"> of Forest Schools</w:t>
      </w:r>
      <w:r>
        <w:t xml:space="preserve"> far </w:t>
      </w:r>
      <w:r w:rsidR="006E62F9">
        <w:t>out way</w:t>
      </w:r>
      <w:r>
        <w:t xml:space="preserve"> the risks, especially for those children who benefit greatly from learning without walls.</w:t>
      </w:r>
    </w:p>
    <w:p w14:paraId="754ACA19" w14:textId="26BC35DD" w:rsidR="00484EFB" w:rsidRDefault="00484EFB" w:rsidP="00484EFB">
      <w:r w:rsidRPr="00761A51">
        <w:t>The world is changing, and it starts with our children. Or put more aptly, it starts with us teaching our children</w:t>
      </w:r>
      <w:r w:rsidR="001F618B">
        <w:t xml:space="preserve"> about the </w:t>
      </w:r>
      <w:proofErr w:type="gramStart"/>
      <w:r w:rsidR="001F618B">
        <w:t>ever changing</w:t>
      </w:r>
      <w:proofErr w:type="gramEnd"/>
      <w:r w:rsidR="001F618B">
        <w:t xml:space="preserve"> world around them</w:t>
      </w:r>
      <w:r w:rsidRPr="00761A51">
        <w:t xml:space="preserve">. Forest School has an important role to play in connecting children to nature as we strive towards a sustainable future for all. </w:t>
      </w:r>
    </w:p>
    <w:p w14:paraId="4A6D87EE" w14:textId="77777777" w:rsidR="00A57EC6" w:rsidRDefault="00A57EC6" w:rsidP="00761A51">
      <w:pPr>
        <w:rPr>
          <w:b/>
          <w:bCs/>
        </w:rPr>
      </w:pPr>
      <w:r w:rsidRPr="00A57EC6">
        <w:rPr>
          <w:b/>
          <w:bCs/>
        </w:rPr>
        <w:t>References:</w:t>
      </w:r>
    </w:p>
    <w:p w14:paraId="28BA2C37" w14:textId="60F31025" w:rsidR="00A57EC6" w:rsidRPr="00736B41" w:rsidRDefault="00A57EC6" w:rsidP="00736B41">
      <w:pPr>
        <w:pStyle w:val="ListParagraph"/>
        <w:numPr>
          <w:ilvl w:val="0"/>
          <w:numId w:val="3"/>
        </w:numPr>
      </w:pPr>
      <w:r w:rsidRPr="00736B41">
        <w:t>Cree, Jon (</w:t>
      </w:r>
      <w:r w:rsidRPr="00484EFB">
        <w:rPr>
          <w:i/>
          <w:iCs/>
        </w:rPr>
        <w:t>Director of the Forest School Association UK</w:t>
      </w:r>
      <w:r w:rsidRPr="00736B41">
        <w:t>)</w:t>
      </w:r>
    </w:p>
    <w:p w14:paraId="78F15624" w14:textId="77777777" w:rsidR="0058335F" w:rsidRDefault="0058335F" w:rsidP="0058335F">
      <w:pPr>
        <w:pStyle w:val="ListParagraph"/>
        <w:numPr>
          <w:ilvl w:val="0"/>
          <w:numId w:val="3"/>
        </w:numPr>
      </w:pPr>
      <w:r w:rsidRPr="00484EFB">
        <w:t>Murray, R and O’Brien, E. (2005). Such enthusiasm – a joy to see: an evaluation of Forest School in England. 83 pp. Report for the Forestry Commission.</w:t>
      </w:r>
    </w:p>
    <w:p w14:paraId="629F9982" w14:textId="406E2509" w:rsidR="00484EFB" w:rsidRPr="00484EFB" w:rsidRDefault="00736B41" w:rsidP="00233D3D">
      <w:pPr>
        <w:pStyle w:val="ListParagraph"/>
        <w:numPr>
          <w:ilvl w:val="0"/>
          <w:numId w:val="3"/>
        </w:numPr>
      </w:pPr>
      <w:r w:rsidRPr="00736B41">
        <w:t xml:space="preserve">O’Brien, Liz </w:t>
      </w:r>
      <w:r w:rsidR="00484EFB">
        <w:t>(</w:t>
      </w:r>
      <w:r w:rsidR="00484EFB" w:rsidRPr="00484EFB">
        <w:rPr>
          <w:i/>
          <w:iCs/>
        </w:rPr>
        <w:t>Principal Social Scientist Society and environment research group (SERG</w:t>
      </w:r>
      <w:proofErr w:type="gramStart"/>
      <w:r w:rsidR="00484EFB" w:rsidRPr="00484EFB">
        <w:rPr>
          <w:i/>
          <w:iCs/>
        </w:rPr>
        <w:t>)</w:t>
      </w:r>
      <w:r w:rsidR="00484EFB">
        <w:t xml:space="preserve"> )</w:t>
      </w:r>
      <w:proofErr w:type="gramEnd"/>
    </w:p>
    <w:p w14:paraId="6E542201" w14:textId="4CC3E03B" w:rsidR="00736B41" w:rsidRPr="00484EFB" w:rsidRDefault="00736B41" w:rsidP="00736B41">
      <w:pPr>
        <w:pStyle w:val="ListParagraph"/>
        <w:numPr>
          <w:ilvl w:val="0"/>
          <w:numId w:val="3"/>
        </w:numPr>
      </w:pPr>
      <w:r w:rsidRPr="00736B41">
        <w:t>Royal Society for the Prevention of Accidents (RoSPA)</w:t>
      </w:r>
      <w:r>
        <w:rPr>
          <w:b/>
          <w:bCs/>
        </w:rPr>
        <w:t xml:space="preserve"> ( </w:t>
      </w:r>
      <w:hyperlink r:id="rId8" w:history="1">
        <w:r w:rsidRPr="00204A22">
          <w:rPr>
            <w:rStyle w:val="Hyperlink"/>
            <w:b/>
            <w:bCs/>
          </w:rPr>
          <w:t>https://www.marjon.ac.uk</w:t>
        </w:r>
      </w:hyperlink>
      <w:r>
        <w:rPr>
          <w:b/>
          <w:bCs/>
        </w:rPr>
        <w:t xml:space="preserve"> )</w:t>
      </w:r>
    </w:p>
    <w:p w14:paraId="6E341209" w14:textId="77777777" w:rsidR="00484EFB" w:rsidRDefault="00484EFB" w:rsidP="00736B41">
      <w:pPr>
        <w:pStyle w:val="ListParagraph"/>
        <w:numPr>
          <w:ilvl w:val="0"/>
          <w:numId w:val="3"/>
        </w:numPr>
      </w:pPr>
      <w:r w:rsidRPr="00484EFB">
        <w:t xml:space="preserve">O’Brien, L and Murray, R. (2007). Forest School and its impact on young children: case studies in Britain. Urban Forestry and Urban Greening. 6, 249-265. </w:t>
      </w:r>
    </w:p>
    <w:p w14:paraId="76A06BBC" w14:textId="05370A7A" w:rsidR="00484EFB" w:rsidRDefault="00484EFB" w:rsidP="00736B41">
      <w:pPr>
        <w:pStyle w:val="ListParagraph"/>
        <w:numPr>
          <w:ilvl w:val="0"/>
          <w:numId w:val="3"/>
        </w:numPr>
      </w:pPr>
      <w:r w:rsidRPr="00484EFB">
        <w:t>O’Brien, L and Murray, R. (2006). Forest School</w:t>
      </w:r>
      <w:r>
        <w:t xml:space="preserve">: </w:t>
      </w:r>
      <w:r w:rsidRPr="00484EFB">
        <w:t xml:space="preserve">A marvellous opportunity for children to learn: a participatory evaluation of Forest School in England and Wales. Forest Research, Farnham. 52 pp. Downloadable from </w:t>
      </w:r>
      <w:hyperlink r:id="rId9" w:history="1">
        <w:r w:rsidRPr="00204A22">
          <w:rPr>
            <w:rStyle w:val="Hyperlink"/>
          </w:rPr>
          <w:t>http://www.forestresearch.gov.uk/fr/INFD-5Z3JVZ</w:t>
        </w:r>
      </w:hyperlink>
      <w:r w:rsidRPr="00484EFB">
        <w:t xml:space="preserve"> </w:t>
      </w:r>
    </w:p>
    <w:p w14:paraId="0A012891" w14:textId="12CF0949" w:rsidR="002735D8" w:rsidRPr="002735D8" w:rsidRDefault="002735D8" w:rsidP="002735D8">
      <w:pPr>
        <w:pStyle w:val="ListParagraph"/>
        <w:numPr>
          <w:ilvl w:val="0"/>
          <w:numId w:val="3"/>
        </w:numPr>
        <w:rPr>
          <w:b/>
          <w:bCs/>
        </w:rPr>
      </w:pPr>
      <w:r>
        <w:t xml:space="preserve">Robertson, Juliet, </w:t>
      </w:r>
      <w:hyperlink r:id="rId10" w:tooltip="Dirty Teaching : A Beginner’s Guide to Learning Outdoors" w:history="1">
        <w:r w:rsidRPr="002735D8">
          <w:rPr>
            <w:rStyle w:val="Hyperlink"/>
            <w:i/>
            <w:iCs/>
            <w:color w:val="auto"/>
            <w:u w:val="none"/>
          </w:rPr>
          <w:t>Dirty Teaching : A Beginner’s Guide to Learning Outdoors</w:t>
        </w:r>
      </w:hyperlink>
    </w:p>
    <w:p w14:paraId="4711FAA1" w14:textId="0F90B5A6" w:rsidR="00A57EC6" w:rsidRPr="00736B41" w:rsidRDefault="00A57EC6" w:rsidP="00761A51">
      <w:pPr>
        <w:rPr>
          <w:b/>
          <w:bCs/>
        </w:rPr>
      </w:pPr>
      <w:r w:rsidRPr="00736B41">
        <w:rPr>
          <w:b/>
          <w:bCs/>
        </w:rPr>
        <w:t>Websites:</w:t>
      </w:r>
    </w:p>
    <w:p w14:paraId="7C3218D6" w14:textId="77777777" w:rsidR="00484EFB" w:rsidRDefault="00735E1B" w:rsidP="00484EFB">
      <w:pPr>
        <w:pStyle w:val="ListParagraph"/>
        <w:numPr>
          <w:ilvl w:val="0"/>
          <w:numId w:val="5"/>
        </w:numPr>
        <w:rPr>
          <w:rStyle w:val="Hyperlink"/>
        </w:rPr>
      </w:pPr>
      <w:hyperlink r:id="rId11" w:history="1">
        <w:r w:rsidR="00761A51" w:rsidRPr="00A36E4E">
          <w:rPr>
            <w:rStyle w:val="Hyperlink"/>
          </w:rPr>
          <w:t>https://www.marjon.ac.uk/professional-development-for-teachers/what-is-forest-school/</w:t>
        </w:r>
      </w:hyperlink>
    </w:p>
    <w:p w14:paraId="59A015DE" w14:textId="3EB7C6D6" w:rsidR="00761A51" w:rsidRDefault="00735E1B" w:rsidP="00484EFB">
      <w:pPr>
        <w:pStyle w:val="ListParagraph"/>
        <w:numPr>
          <w:ilvl w:val="0"/>
          <w:numId w:val="5"/>
        </w:numPr>
        <w:rPr>
          <w:rStyle w:val="Hyperlink"/>
        </w:rPr>
      </w:pPr>
      <w:hyperlink r:id="rId12" w:history="1">
        <w:r w:rsidR="00484EFB" w:rsidRPr="00204A22">
          <w:rPr>
            <w:rStyle w:val="Hyperlink"/>
          </w:rPr>
          <w:t>https://cdn.forestresearch.gov.uk/2022/02/serg_forest_school_research_summary.pdf</w:t>
        </w:r>
      </w:hyperlink>
    </w:p>
    <w:p w14:paraId="03613F22" w14:textId="77777777" w:rsidR="00EC4A80" w:rsidRDefault="00735E1B" w:rsidP="00484EFB">
      <w:pPr>
        <w:pStyle w:val="ListParagraph"/>
        <w:numPr>
          <w:ilvl w:val="0"/>
          <w:numId w:val="5"/>
        </w:numPr>
      </w:pPr>
      <w:hyperlink r:id="rId13" w:history="1">
        <w:r w:rsidR="00EC4A80" w:rsidRPr="00204A22">
          <w:rPr>
            <w:rStyle w:val="Hyperlink"/>
          </w:rPr>
          <w:t>https://www.forestresearch.gov.uk/research/forest-schools-impact-on-young-children-in-england-and-wales/</w:t>
        </w:r>
      </w:hyperlink>
    </w:p>
    <w:p w14:paraId="51D56A71" w14:textId="77777777" w:rsidR="00EC4A80" w:rsidRDefault="00EC4A80" w:rsidP="00761A51"/>
    <w:p w14:paraId="4A3EC325" w14:textId="77777777" w:rsidR="00761A51" w:rsidRDefault="00761A51" w:rsidP="00761A51"/>
    <w:sectPr w:rsidR="00761A51" w:rsidSect="001A2875">
      <w:pgSz w:w="11906" w:h="16838"/>
      <w:pgMar w:top="1440"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7058B1"/>
    <w:multiLevelType w:val="multilevel"/>
    <w:tmpl w:val="9BB61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4F77F05"/>
    <w:multiLevelType w:val="hybridMultilevel"/>
    <w:tmpl w:val="70583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E184357"/>
    <w:multiLevelType w:val="multilevel"/>
    <w:tmpl w:val="49DAA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30923A8"/>
    <w:multiLevelType w:val="hybridMultilevel"/>
    <w:tmpl w:val="2C2A9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E2833F5"/>
    <w:multiLevelType w:val="multilevel"/>
    <w:tmpl w:val="D4F07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64982781">
    <w:abstractNumId w:val="0"/>
  </w:num>
  <w:num w:numId="2" w16cid:durableId="1501700621">
    <w:abstractNumId w:val="4"/>
  </w:num>
  <w:num w:numId="3" w16cid:durableId="751313373">
    <w:abstractNumId w:val="1"/>
  </w:num>
  <w:num w:numId="4" w16cid:durableId="333190095">
    <w:abstractNumId w:val="2"/>
  </w:num>
  <w:num w:numId="5" w16cid:durableId="16991652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454"/>
    <w:rsid w:val="0009619A"/>
    <w:rsid w:val="000D61DC"/>
    <w:rsid w:val="001079DD"/>
    <w:rsid w:val="001A2875"/>
    <w:rsid w:val="001F618B"/>
    <w:rsid w:val="002735D8"/>
    <w:rsid w:val="003C0DB0"/>
    <w:rsid w:val="00484EFB"/>
    <w:rsid w:val="00485236"/>
    <w:rsid w:val="004C3699"/>
    <w:rsid w:val="0058335F"/>
    <w:rsid w:val="005A4BCF"/>
    <w:rsid w:val="00610C78"/>
    <w:rsid w:val="006E4A57"/>
    <w:rsid w:val="006E62F9"/>
    <w:rsid w:val="006F2454"/>
    <w:rsid w:val="00736B41"/>
    <w:rsid w:val="00761A51"/>
    <w:rsid w:val="007D0AF4"/>
    <w:rsid w:val="007F1133"/>
    <w:rsid w:val="00814DFE"/>
    <w:rsid w:val="008B7A15"/>
    <w:rsid w:val="00913927"/>
    <w:rsid w:val="0097345B"/>
    <w:rsid w:val="00993088"/>
    <w:rsid w:val="00A36A4E"/>
    <w:rsid w:val="00A57EC6"/>
    <w:rsid w:val="00CE1BF7"/>
    <w:rsid w:val="00E002E6"/>
    <w:rsid w:val="00E41D14"/>
    <w:rsid w:val="00E56A0A"/>
    <w:rsid w:val="00E93BBD"/>
    <w:rsid w:val="00EC4A80"/>
    <w:rsid w:val="00F8260A"/>
    <w:rsid w:val="00F84C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F8668A"/>
  <w15:chartTrackingRefBased/>
  <w15:docId w15:val="{B3BD7D69-7AC8-4CC0-84F0-F3EE83BF7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6F245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14:ligatures w14:val="none"/>
    </w:rPr>
  </w:style>
  <w:style w:type="paragraph" w:styleId="Heading3">
    <w:name w:val="heading 3"/>
    <w:basedOn w:val="Normal"/>
    <w:next w:val="Normal"/>
    <w:link w:val="Heading3Char"/>
    <w:uiPriority w:val="9"/>
    <w:semiHidden/>
    <w:unhideWhenUsed/>
    <w:qFormat/>
    <w:rsid w:val="002735D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2454"/>
    <w:rPr>
      <w:rFonts w:ascii="Times New Roman" w:eastAsia="Times New Roman" w:hAnsi="Times New Roman" w:cs="Times New Roman"/>
      <w:b/>
      <w:bCs/>
      <w:kern w:val="36"/>
      <w:sz w:val="48"/>
      <w:szCs w:val="48"/>
      <w:lang w:eastAsia="en-GB"/>
      <w14:ligatures w14:val="none"/>
    </w:rPr>
  </w:style>
  <w:style w:type="character" w:customStyle="1" w:styleId="fl-heading-text">
    <w:name w:val="fl-heading-text"/>
    <w:basedOn w:val="DefaultParagraphFont"/>
    <w:rsid w:val="006F2454"/>
  </w:style>
  <w:style w:type="paragraph" w:styleId="NormalWeb">
    <w:name w:val="Normal (Web)"/>
    <w:basedOn w:val="Normal"/>
    <w:uiPriority w:val="99"/>
    <w:semiHidden/>
    <w:unhideWhenUsed/>
    <w:rsid w:val="006F2454"/>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basedOn w:val="DefaultParagraphFont"/>
    <w:uiPriority w:val="99"/>
    <w:unhideWhenUsed/>
    <w:rsid w:val="00761A51"/>
    <w:rPr>
      <w:color w:val="0563C1" w:themeColor="hyperlink"/>
      <w:u w:val="single"/>
    </w:rPr>
  </w:style>
  <w:style w:type="character" w:styleId="UnresolvedMention">
    <w:name w:val="Unresolved Mention"/>
    <w:basedOn w:val="DefaultParagraphFont"/>
    <w:uiPriority w:val="99"/>
    <w:semiHidden/>
    <w:unhideWhenUsed/>
    <w:rsid w:val="00761A51"/>
    <w:rPr>
      <w:color w:val="605E5C"/>
      <w:shd w:val="clear" w:color="auto" w:fill="E1DFDD"/>
    </w:rPr>
  </w:style>
  <w:style w:type="character" w:styleId="FollowedHyperlink">
    <w:name w:val="FollowedHyperlink"/>
    <w:basedOn w:val="DefaultParagraphFont"/>
    <w:uiPriority w:val="99"/>
    <w:semiHidden/>
    <w:unhideWhenUsed/>
    <w:rsid w:val="00A57EC6"/>
    <w:rPr>
      <w:color w:val="954F72" w:themeColor="followedHyperlink"/>
      <w:u w:val="single"/>
    </w:rPr>
  </w:style>
  <w:style w:type="paragraph" w:styleId="ListParagraph">
    <w:name w:val="List Paragraph"/>
    <w:basedOn w:val="Normal"/>
    <w:uiPriority w:val="34"/>
    <w:qFormat/>
    <w:rsid w:val="00736B41"/>
    <w:pPr>
      <w:ind w:left="720"/>
      <w:contextualSpacing/>
    </w:pPr>
  </w:style>
  <w:style w:type="character" w:customStyle="1" w:styleId="Heading3Char">
    <w:name w:val="Heading 3 Char"/>
    <w:basedOn w:val="DefaultParagraphFont"/>
    <w:link w:val="Heading3"/>
    <w:uiPriority w:val="9"/>
    <w:semiHidden/>
    <w:rsid w:val="002735D8"/>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292011">
      <w:bodyDiv w:val="1"/>
      <w:marLeft w:val="0"/>
      <w:marRight w:val="0"/>
      <w:marTop w:val="0"/>
      <w:marBottom w:val="0"/>
      <w:divBdr>
        <w:top w:val="none" w:sz="0" w:space="0" w:color="auto"/>
        <w:left w:val="none" w:sz="0" w:space="0" w:color="auto"/>
        <w:bottom w:val="none" w:sz="0" w:space="0" w:color="auto"/>
        <w:right w:val="none" w:sz="0" w:space="0" w:color="auto"/>
      </w:divBdr>
      <w:divsChild>
        <w:div w:id="1436905535">
          <w:marLeft w:val="0"/>
          <w:marRight w:val="0"/>
          <w:marTop w:val="0"/>
          <w:marBottom w:val="0"/>
          <w:divBdr>
            <w:top w:val="none" w:sz="0" w:space="0" w:color="auto"/>
            <w:left w:val="none" w:sz="0" w:space="0" w:color="auto"/>
            <w:bottom w:val="none" w:sz="0" w:space="0" w:color="auto"/>
            <w:right w:val="none" w:sz="0" w:space="0" w:color="auto"/>
          </w:divBdr>
        </w:div>
        <w:div w:id="1444032215">
          <w:marLeft w:val="0"/>
          <w:marRight w:val="0"/>
          <w:marTop w:val="0"/>
          <w:marBottom w:val="0"/>
          <w:divBdr>
            <w:top w:val="none" w:sz="0" w:space="0" w:color="auto"/>
            <w:left w:val="none" w:sz="0" w:space="0" w:color="auto"/>
            <w:bottom w:val="none" w:sz="0" w:space="0" w:color="auto"/>
            <w:right w:val="none" w:sz="0" w:space="0" w:color="auto"/>
          </w:divBdr>
        </w:div>
      </w:divsChild>
    </w:div>
    <w:div w:id="247621300">
      <w:bodyDiv w:val="1"/>
      <w:marLeft w:val="0"/>
      <w:marRight w:val="0"/>
      <w:marTop w:val="0"/>
      <w:marBottom w:val="0"/>
      <w:divBdr>
        <w:top w:val="none" w:sz="0" w:space="0" w:color="auto"/>
        <w:left w:val="none" w:sz="0" w:space="0" w:color="auto"/>
        <w:bottom w:val="none" w:sz="0" w:space="0" w:color="auto"/>
        <w:right w:val="none" w:sz="0" w:space="0" w:color="auto"/>
      </w:divBdr>
    </w:div>
    <w:div w:id="307248130">
      <w:bodyDiv w:val="1"/>
      <w:marLeft w:val="0"/>
      <w:marRight w:val="0"/>
      <w:marTop w:val="0"/>
      <w:marBottom w:val="0"/>
      <w:divBdr>
        <w:top w:val="none" w:sz="0" w:space="0" w:color="auto"/>
        <w:left w:val="none" w:sz="0" w:space="0" w:color="auto"/>
        <w:bottom w:val="none" w:sz="0" w:space="0" w:color="auto"/>
        <w:right w:val="none" w:sz="0" w:space="0" w:color="auto"/>
      </w:divBdr>
      <w:divsChild>
        <w:div w:id="1603489224">
          <w:marLeft w:val="0"/>
          <w:marRight w:val="0"/>
          <w:marTop w:val="0"/>
          <w:marBottom w:val="0"/>
          <w:divBdr>
            <w:top w:val="none" w:sz="0" w:space="0" w:color="auto"/>
            <w:left w:val="none" w:sz="0" w:space="0" w:color="auto"/>
            <w:bottom w:val="none" w:sz="0" w:space="0" w:color="auto"/>
            <w:right w:val="none" w:sz="0" w:space="0" w:color="auto"/>
          </w:divBdr>
        </w:div>
        <w:div w:id="169027193">
          <w:marLeft w:val="0"/>
          <w:marRight w:val="0"/>
          <w:marTop w:val="0"/>
          <w:marBottom w:val="0"/>
          <w:divBdr>
            <w:top w:val="none" w:sz="0" w:space="0" w:color="auto"/>
            <w:left w:val="none" w:sz="0" w:space="0" w:color="auto"/>
            <w:bottom w:val="none" w:sz="0" w:space="0" w:color="auto"/>
            <w:right w:val="none" w:sz="0" w:space="0" w:color="auto"/>
          </w:divBdr>
        </w:div>
      </w:divsChild>
    </w:div>
    <w:div w:id="398596286">
      <w:bodyDiv w:val="1"/>
      <w:marLeft w:val="0"/>
      <w:marRight w:val="0"/>
      <w:marTop w:val="0"/>
      <w:marBottom w:val="0"/>
      <w:divBdr>
        <w:top w:val="none" w:sz="0" w:space="0" w:color="auto"/>
        <w:left w:val="none" w:sz="0" w:space="0" w:color="auto"/>
        <w:bottom w:val="none" w:sz="0" w:space="0" w:color="auto"/>
        <w:right w:val="none" w:sz="0" w:space="0" w:color="auto"/>
      </w:divBdr>
    </w:div>
    <w:div w:id="472796376">
      <w:bodyDiv w:val="1"/>
      <w:marLeft w:val="0"/>
      <w:marRight w:val="0"/>
      <w:marTop w:val="0"/>
      <w:marBottom w:val="0"/>
      <w:divBdr>
        <w:top w:val="none" w:sz="0" w:space="0" w:color="auto"/>
        <w:left w:val="none" w:sz="0" w:space="0" w:color="auto"/>
        <w:bottom w:val="none" w:sz="0" w:space="0" w:color="auto"/>
        <w:right w:val="none" w:sz="0" w:space="0" w:color="auto"/>
      </w:divBdr>
      <w:divsChild>
        <w:div w:id="964233394">
          <w:marLeft w:val="0"/>
          <w:marRight w:val="0"/>
          <w:marTop w:val="0"/>
          <w:marBottom w:val="0"/>
          <w:divBdr>
            <w:top w:val="none" w:sz="0" w:space="0" w:color="auto"/>
            <w:left w:val="none" w:sz="0" w:space="0" w:color="auto"/>
            <w:bottom w:val="none" w:sz="0" w:space="0" w:color="auto"/>
            <w:right w:val="none" w:sz="0" w:space="0" w:color="auto"/>
          </w:divBdr>
          <w:divsChild>
            <w:div w:id="727924038">
              <w:marLeft w:val="0"/>
              <w:marRight w:val="0"/>
              <w:marTop w:val="0"/>
              <w:marBottom w:val="0"/>
              <w:divBdr>
                <w:top w:val="none" w:sz="0" w:space="0" w:color="auto"/>
                <w:left w:val="none" w:sz="0" w:space="0" w:color="auto"/>
                <w:bottom w:val="none" w:sz="0" w:space="0" w:color="auto"/>
                <w:right w:val="none" w:sz="0" w:space="0" w:color="auto"/>
              </w:divBdr>
              <w:divsChild>
                <w:div w:id="198472593">
                  <w:marLeft w:val="0"/>
                  <w:marRight w:val="0"/>
                  <w:marTop w:val="0"/>
                  <w:marBottom w:val="0"/>
                  <w:divBdr>
                    <w:top w:val="none" w:sz="0" w:space="0" w:color="auto"/>
                    <w:left w:val="none" w:sz="0" w:space="0" w:color="auto"/>
                    <w:bottom w:val="none" w:sz="0" w:space="0" w:color="auto"/>
                    <w:right w:val="none" w:sz="0" w:space="0" w:color="auto"/>
                  </w:divBdr>
                  <w:divsChild>
                    <w:div w:id="1090660001">
                      <w:marLeft w:val="0"/>
                      <w:marRight w:val="0"/>
                      <w:marTop w:val="0"/>
                      <w:marBottom w:val="0"/>
                      <w:divBdr>
                        <w:top w:val="none" w:sz="0" w:space="0" w:color="auto"/>
                        <w:left w:val="none" w:sz="0" w:space="0" w:color="auto"/>
                        <w:bottom w:val="none" w:sz="0" w:space="0" w:color="auto"/>
                        <w:right w:val="none" w:sz="0" w:space="0" w:color="auto"/>
                      </w:divBdr>
                      <w:divsChild>
                        <w:div w:id="22365787">
                          <w:marLeft w:val="375"/>
                          <w:marRight w:val="375"/>
                          <w:marTop w:val="375"/>
                          <w:marBottom w:val="375"/>
                          <w:divBdr>
                            <w:top w:val="none" w:sz="0" w:space="0" w:color="auto"/>
                            <w:left w:val="none" w:sz="0" w:space="0" w:color="auto"/>
                            <w:bottom w:val="none" w:sz="0" w:space="0" w:color="auto"/>
                            <w:right w:val="none" w:sz="0" w:space="0" w:color="auto"/>
                          </w:divBdr>
                        </w:div>
                      </w:divsChild>
                    </w:div>
                  </w:divsChild>
                </w:div>
              </w:divsChild>
            </w:div>
          </w:divsChild>
        </w:div>
        <w:div w:id="889071880">
          <w:marLeft w:val="0"/>
          <w:marRight w:val="0"/>
          <w:marTop w:val="0"/>
          <w:marBottom w:val="0"/>
          <w:divBdr>
            <w:top w:val="none" w:sz="0" w:space="0" w:color="auto"/>
            <w:left w:val="none" w:sz="0" w:space="0" w:color="auto"/>
            <w:bottom w:val="none" w:sz="0" w:space="0" w:color="auto"/>
            <w:right w:val="none" w:sz="0" w:space="0" w:color="auto"/>
          </w:divBdr>
          <w:divsChild>
            <w:div w:id="1343161606">
              <w:marLeft w:val="0"/>
              <w:marRight w:val="0"/>
              <w:marTop w:val="0"/>
              <w:marBottom w:val="0"/>
              <w:divBdr>
                <w:top w:val="none" w:sz="0" w:space="0" w:color="auto"/>
                <w:left w:val="none" w:sz="0" w:space="0" w:color="auto"/>
                <w:bottom w:val="none" w:sz="0" w:space="0" w:color="auto"/>
                <w:right w:val="none" w:sz="0" w:space="0" w:color="auto"/>
              </w:divBdr>
              <w:divsChild>
                <w:div w:id="750008543">
                  <w:marLeft w:val="0"/>
                  <w:marRight w:val="0"/>
                  <w:marTop w:val="0"/>
                  <w:marBottom w:val="0"/>
                  <w:divBdr>
                    <w:top w:val="none" w:sz="0" w:space="0" w:color="auto"/>
                    <w:left w:val="none" w:sz="0" w:space="0" w:color="auto"/>
                    <w:bottom w:val="none" w:sz="0" w:space="0" w:color="auto"/>
                    <w:right w:val="none" w:sz="0" w:space="0" w:color="auto"/>
                  </w:divBdr>
                  <w:divsChild>
                    <w:div w:id="311372787">
                      <w:marLeft w:val="0"/>
                      <w:marRight w:val="0"/>
                      <w:marTop w:val="0"/>
                      <w:marBottom w:val="0"/>
                      <w:divBdr>
                        <w:top w:val="none" w:sz="0" w:space="0" w:color="auto"/>
                        <w:left w:val="none" w:sz="0" w:space="0" w:color="auto"/>
                        <w:bottom w:val="none" w:sz="0" w:space="0" w:color="auto"/>
                        <w:right w:val="none" w:sz="0" w:space="0" w:color="auto"/>
                      </w:divBdr>
                      <w:divsChild>
                        <w:div w:id="1085418172">
                          <w:marLeft w:val="375"/>
                          <w:marRight w:val="375"/>
                          <w:marTop w:val="375"/>
                          <w:marBottom w:val="375"/>
                          <w:divBdr>
                            <w:top w:val="none" w:sz="0" w:space="0" w:color="auto"/>
                            <w:left w:val="none" w:sz="0" w:space="0" w:color="auto"/>
                            <w:bottom w:val="none" w:sz="0" w:space="0" w:color="auto"/>
                            <w:right w:val="none" w:sz="0" w:space="0" w:color="auto"/>
                          </w:divBdr>
                          <w:divsChild>
                            <w:div w:id="483622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5646598">
      <w:bodyDiv w:val="1"/>
      <w:marLeft w:val="0"/>
      <w:marRight w:val="0"/>
      <w:marTop w:val="0"/>
      <w:marBottom w:val="0"/>
      <w:divBdr>
        <w:top w:val="none" w:sz="0" w:space="0" w:color="auto"/>
        <w:left w:val="none" w:sz="0" w:space="0" w:color="auto"/>
        <w:bottom w:val="none" w:sz="0" w:space="0" w:color="auto"/>
        <w:right w:val="none" w:sz="0" w:space="0" w:color="auto"/>
      </w:divBdr>
    </w:div>
    <w:div w:id="1580092436">
      <w:bodyDiv w:val="1"/>
      <w:marLeft w:val="0"/>
      <w:marRight w:val="0"/>
      <w:marTop w:val="0"/>
      <w:marBottom w:val="0"/>
      <w:divBdr>
        <w:top w:val="none" w:sz="0" w:space="0" w:color="auto"/>
        <w:left w:val="none" w:sz="0" w:space="0" w:color="auto"/>
        <w:bottom w:val="none" w:sz="0" w:space="0" w:color="auto"/>
        <w:right w:val="none" w:sz="0" w:space="0" w:color="auto"/>
      </w:divBdr>
    </w:div>
    <w:div w:id="1678263883">
      <w:bodyDiv w:val="1"/>
      <w:marLeft w:val="0"/>
      <w:marRight w:val="0"/>
      <w:marTop w:val="0"/>
      <w:marBottom w:val="0"/>
      <w:divBdr>
        <w:top w:val="none" w:sz="0" w:space="0" w:color="auto"/>
        <w:left w:val="none" w:sz="0" w:space="0" w:color="auto"/>
        <w:bottom w:val="none" w:sz="0" w:space="0" w:color="auto"/>
        <w:right w:val="none" w:sz="0" w:space="0" w:color="auto"/>
      </w:divBdr>
    </w:div>
    <w:div w:id="1693073644">
      <w:bodyDiv w:val="1"/>
      <w:marLeft w:val="0"/>
      <w:marRight w:val="0"/>
      <w:marTop w:val="0"/>
      <w:marBottom w:val="0"/>
      <w:divBdr>
        <w:top w:val="none" w:sz="0" w:space="0" w:color="auto"/>
        <w:left w:val="none" w:sz="0" w:space="0" w:color="auto"/>
        <w:bottom w:val="none" w:sz="0" w:space="0" w:color="auto"/>
        <w:right w:val="none" w:sz="0" w:space="0" w:color="auto"/>
      </w:divBdr>
    </w:div>
    <w:div w:id="1730686670">
      <w:bodyDiv w:val="1"/>
      <w:marLeft w:val="0"/>
      <w:marRight w:val="0"/>
      <w:marTop w:val="0"/>
      <w:marBottom w:val="0"/>
      <w:divBdr>
        <w:top w:val="none" w:sz="0" w:space="0" w:color="auto"/>
        <w:left w:val="none" w:sz="0" w:space="0" w:color="auto"/>
        <w:bottom w:val="none" w:sz="0" w:space="0" w:color="auto"/>
        <w:right w:val="none" w:sz="0" w:space="0" w:color="auto"/>
      </w:divBdr>
    </w:div>
    <w:div w:id="1952080631">
      <w:bodyDiv w:val="1"/>
      <w:marLeft w:val="0"/>
      <w:marRight w:val="0"/>
      <w:marTop w:val="0"/>
      <w:marBottom w:val="0"/>
      <w:divBdr>
        <w:top w:val="none" w:sz="0" w:space="0" w:color="auto"/>
        <w:left w:val="none" w:sz="0" w:space="0" w:color="auto"/>
        <w:bottom w:val="none" w:sz="0" w:space="0" w:color="auto"/>
        <w:right w:val="none" w:sz="0" w:space="0" w:color="auto"/>
      </w:divBdr>
      <w:divsChild>
        <w:div w:id="899753706">
          <w:marLeft w:val="0"/>
          <w:marRight w:val="0"/>
          <w:marTop w:val="0"/>
          <w:marBottom w:val="0"/>
          <w:divBdr>
            <w:top w:val="none" w:sz="0" w:space="0" w:color="auto"/>
            <w:left w:val="none" w:sz="0" w:space="0" w:color="auto"/>
            <w:bottom w:val="none" w:sz="0" w:space="0" w:color="auto"/>
            <w:right w:val="none" w:sz="0" w:space="0" w:color="auto"/>
          </w:divBdr>
        </w:div>
      </w:divsChild>
    </w:div>
    <w:div w:id="2017920967">
      <w:bodyDiv w:val="1"/>
      <w:marLeft w:val="0"/>
      <w:marRight w:val="0"/>
      <w:marTop w:val="0"/>
      <w:marBottom w:val="0"/>
      <w:divBdr>
        <w:top w:val="none" w:sz="0" w:space="0" w:color="auto"/>
        <w:left w:val="none" w:sz="0" w:space="0" w:color="auto"/>
        <w:bottom w:val="none" w:sz="0" w:space="0" w:color="auto"/>
        <w:right w:val="none" w:sz="0" w:space="0" w:color="auto"/>
      </w:divBdr>
    </w:div>
    <w:div w:id="2038700122">
      <w:bodyDiv w:val="1"/>
      <w:marLeft w:val="0"/>
      <w:marRight w:val="0"/>
      <w:marTop w:val="0"/>
      <w:marBottom w:val="0"/>
      <w:divBdr>
        <w:top w:val="none" w:sz="0" w:space="0" w:color="auto"/>
        <w:left w:val="none" w:sz="0" w:space="0" w:color="auto"/>
        <w:bottom w:val="none" w:sz="0" w:space="0" w:color="auto"/>
        <w:right w:val="none" w:sz="0" w:space="0" w:color="auto"/>
      </w:divBdr>
      <w:divsChild>
        <w:div w:id="1769652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rjon.ac.uk" TargetMode="External"/><Relationship Id="rId13" Type="http://schemas.openxmlformats.org/officeDocument/2006/relationships/hyperlink" Target="https://www.forestresearch.gov.uk/research/forest-schools-impact-on-young-children-in-england-and-wales/" TargetMode="External"/><Relationship Id="rId3" Type="http://schemas.openxmlformats.org/officeDocument/2006/relationships/settings" Target="settings.xml"/><Relationship Id="rId7" Type="http://schemas.openxmlformats.org/officeDocument/2006/relationships/hyperlink" Target="https://www.forestresearch.gov.uk/research/forest-schools-impact-on-young-children-in-england-and-wales/" TargetMode="External"/><Relationship Id="rId12" Type="http://schemas.openxmlformats.org/officeDocument/2006/relationships/hyperlink" Target="https://cdn.forestresearch.gov.uk/2022/02/serg_forest_school_research_summary.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orestresearch.gov.uk/staff/liz-obrien/" TargetMode="External"/><Relationship Id="rId11" Type="http://schemas.openxmlformats.org/officeDocument/2006/relationships/hyperlink" Target="https://www.marjon.ac.uk/professional-development-for-teachers/what-is-forest-school/" TargetMode="External"/><Relationship Id="rId5" Type="http://schemas.openxmlformats.org/officeDocument/2006/relationships/hyperlink" Target="https://www.marjon.ac.uk" TargetMode="External"/><Relationship Id="rId15" Type="http://schemas.openxmlformats.org/officeDocument/2006/relationships/theme" Target="theme/theme1.xml"/><Relationship Id="rId10" Type="http://schemas.openxmlformats.org/officeDocument/2006/relationships/hyperlink" Target="https://www.forestschoolsni.com/resources/books/dirty-teaching-a-beginners-guide-to-learning-outdoors" TargetMode="External"/><Relationship Id="rId4" Type="http://schemas.openxmlformats.org/officeDocument/2006/relationships/webSettings" Target="webSettings.xml"/><Relationship Id="rId9" Type="http://schemas.openxmlformats.org/officeDocument/2006/relationships/hyperlink" Target="http://www.forestresearch.gov.uk/fr/INFD-5Z3JVZ"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1172</Words>
  <Characters>6685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McCullough</dc:creator>
  <cp:keywords/>
  <dc:description/>
  <cp:lastModifiedBy>G McCullough</cp:lastModifiedBy>
  <cp:revision>2</cp:revision>
  <dcterms:created xsi:type="dcterms:W3CDTF">2025-05-14T09:23:00Z</dcterms:created>
  <dcterms:modified xsi:type="dcterms:W3CDTF">2025-05-14T09:23:00Z</dcterms:modified>
</cp:coreProperties>
</file>